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D" w:rsidRDefault="005668DD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8DD">
        <w:rPr>
          <w:rFonts w:ascii="Times New Roman" w:hAnsi="Times New Roman" w:cs="Times New Roman"/>
          <w:color w:val="C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образовательной программы </w:t>
      </w:r>
    </w:p>
    <w:p w:rsidR="00CD0ED7" w:rsidRDefault="0074482E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35.02.08 Электрификация и автоматизация сельского хозяйства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2F52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на базе 9 классов – 3 г. 10 мес., на базе 11 классов – 2 г. 10 мес.</w:t>
      </w:r>
    </w:p>
    <w:p w:rsidR="00666861" w:rsidRDefault="00666861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6668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очная, заочная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="0074482E">
        <w:rPr>
          <w:rFonts w:ascii="Times New Roman" w:hAnsi="Times New Roman" w:cs="Times New Roman"/>
          <w:sz w:val="28"/>
          <w:szCs w:val="28"/>
        </w:rPr>
        <w:t>техник - электрик</w:t>
      </w:r>
    </w:p>
    <w:p w:rsidR="0074482E" w:rsidRPr="0074482E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работы выпускников: </w:t>
      </w:r>
      <w:r w:rsidR="0074482E" w:rsidRPr="0074482E">
        <w:rPr>
          <w:rFonts w:ascii="Times New Roman" w:hAnsi="Times New Roman" w:cs="Times New Roman"/>
          <w:sz w:val="28"/>
          <w:szCs w:val="28"/>
        </w:rPr>
        <w:t>агропромышленные предприятия,</w:t>
      </w:r>
      <w:r w:rsidR="00744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82E" w:rsidRPr="0074482E">
        <w:rPr>
          <w:rFonts w:ascii="Times New Roman" w:hAnsi="Times New Roman" w:cs="Times New Roman"/>
          <w:sz w:val="28"/>
          <w:szCs w:val="28"/>
        </w:rPr>
        <w:t>промышленность, стро</w:t>
      </w:r>
      <w:r w:rsidR="0074482E">
        <w:rPr>
          <w:rFonts w:ascii="Times New Roman" w:hAnsi="Times New Roman" w:cs="Times New Roman"/>
          <w:sz w:val="28"/>
          <w:szCs w:val="28"/>
        </w:rPr>
        <w:t xml:space="preserve">ительство, предприятия любой сферы (торговля, медицина, коммунальное хозяйство, образование, </w:t>
      </w:r>
      <w:proofErr w:type="spellStart"/>
      <w:r w:rsidR="0074482E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74482E">
        <w:rPr>
          <w:rFonts w:ascii="Times New Roman" w:hAnsi="Times New Roman" w:cs="Times New Roman"/>
          <w:sz w:val="28"/>
          <w:szCs w:val="28"/>
        </w:rPr>
        <w:t xml:space="preserve">- и газодобыча и т.д.), </w:t>
      </w:r>
      <w:proofErr w:type="spellStart"/>
      <w:r w:rsidR="0074482E">
        <w:rPr>
          <w:rFonts w:ascii="Times New Roman" w:hAnsi="Times New Roman" w:cs="Times New Roman"/>
          <w:sz w:val="28"/>
          <w:szCs w:val="28"/>
        </w:rPr>
        <w:t>электроснабжающие</w:t>
      </w:r>
      <w:proofErr w:type="spellEnd"/>
      <w:r w:rsidR="0074482E">
        <w:rPr>
          <w:rFonts w:ascii="Times New Roman" w:hAnsi="Times New Roman" w:cs="Times New Roman"/>
          <w:sz w:val="28"/>
          <w:szCs w:val="28"/>
        </w:rPr>
        <w:t xml:space="preserve"> организации, ТЭС, ГЭС и т.д.</w:t>
      </w:r>
      <w:proofErr w:type="gramEnd"/>
    </w:p>
    <w:p w:rsidR="0094766C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b/>
          <w:sz w:val="28"/>
          <w:szCs w:val="28"/>
        </w:rPr>
        <w:t xml:space="preserve">Занимаемые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должности: </w:t>
      </w:r>
      <w:r w:rsidR="0074482E">
        <w:rPr>
          <w:rFonts w:ascii="Times New Roman" w:hAnsi="Times New Roman" w:cs="Times New Roman"/>
          <w:sz w:val="28"/>
          <w:szCs w:val="28"/>
        </w:rPr>
        <w:t>электромонтер, бригадир, диспетчер, электрик, старший электрик, энергетик, электромонтажник.</w:t>
      </w:r>
    </w:p>
    <w:p w:rsidR="0074482E" w:rsidRPr="0074482E" w:rsidRDefault="0074482E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получаемые рабочие профессии: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62">
        <w:rPr>
          <w:rFonts w:ascii="Times New Roman" w:hAnsi="Times New Roman" w:cs="Times New Roman"/>
          <w:sz w:val="28"/>
          <w:szCs w:val="28"/>
        </w:rPr>
        <w:t xml:space="preserve">электромонтер по ремонту и </w:t>
      </w:r>
    </w:p>
    <w:p w:rsidR="00E82F52" w:rsidRPr="00E82F52" w:rsidRDefault="00E82F52" w:rsidP="005668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2F52" w:rsidRPr="00E82F52" w:rsidTr="00E82F52">
        <w:tc>
          <w:tcPr>
            <w:tcW w:w="4785" w:type="dxa"/>
          </w:tcPr>
          <w:p w:rsidR="00FF5605" w:rsidRPr="002B420C" w:rsidRDefault="00B709CC" w:rsidP="002B42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 – электрик должен уметь:</w:t>
            </w:r>
          </w:p>
          <w:p w:rsidR="00FF5605" w:rsidRPr="002B420C" w:rsidRDefault="00B709CC" w:rsidP="002B42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работу по эффективной эксплуатации, </w:t>
            </w:r>
          </w:p>
          <w:p w:rsidR="00FF5605" w:rsidRPr="002B420C" w:rsidRDefault="00B709CC" w:rsidP="002B42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техническому обслуживанию и ремонту электрооборудования, </w:t>
            </w:r>
          </w:p>
          <w:p w:rsidR="00FF5605" w:rsidRPr="002B420C" w:rsidRDefault="00B709CC" w:rsidP="002B42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надзор и </w:t>
            </w:r>
            <w:proofErr w:type="gramStart"/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состоянием и эксплуатацией технических средств автоматики. </w:t>
            </w:r>
          </w:p>
          <w:p w:rsidR="00FF5605" w:rsidRPr="002B420C" w:rsidRDefault="00B709CC" w:rsidP="002B42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Разрабатывать и реализовывать мероприятия по энергосбережению.</w:t>
            </w:r>
            <w:r w:rsidRPr="002B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F52" w:rsidRPr="00E82F52" w:rsidRDefault="00E82F52" w:rsidP="002B420C">
            <w:pPr>
              <w:pStyle w:val="a6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2F52" w:rsidRPr="00E82F52" w:rsidRDefault="002B420C" w:rsidP="005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6187" cy="1887538"/>
                  <wp:effectExtent l="19050" t="0" r="0" b="0"/>
                  <wp:docPr id="1" name="Рисунок 1" descr="Электрики 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2" descr="Электрики 06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187" cy="188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668DD" w:rsidRDefault="005668DD" w:rsidP="005668D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210CB" w:rsidRPr="000210CB" w:rsidRDefault="000210CB" w:rsidP="005668DD">
      <w:pPr>
        <w:ind w:left="142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0210CB" w:rsidRPr="000210CB" w:rsidRDefault="000210CB" w:rsidP="005668DD">
      <w:pPr>
        <w:ind w:left="142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210CB" w:rsidRPr="000210CB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3F2"/>
    <w:multiLevelType w:val="hybridMultilevel"/>
    <w:tmpl w:val="09BE3C06"/>
    <w:lvl w:ilvl="0" w:tplc="0660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E2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65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2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2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2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2C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E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6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F35A5A"/>
    <w:multiLevelType w:val="hybridMultilevel"/>
    <w:tmpl w:val="FF3C6BA8"/>
    <w:lvl w:ilvl="0" w:tplc="45BEDCF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32E33"/>
    <w:multiLevelType w:val="hybridMultilevel"/>
    <w:tmpl w:val="28E67B62"/>
    <w:lvl w:ilvl="0" w:tplc="C4E6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A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2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E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8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6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A57286"/>
    <w:multiLevelType w:val="hybridMultilevel"/>
    <w:tmpl w:val="364EDCAC"/>
    <w:lvl w:ilvl="0" w:tplc="45B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8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4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C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8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DD"/>
    <w:rsid w:val="000210CB"/>
    <w:rsid w:val="00146C11"/>
    <w:rsid w:val="00180FDE"/>
    <w:rsid w:val="001B0EC6"/>
    <w:rsid w:val="001E4F62"/>
    <w:rsid w:val="002B420C"/>
    <w:rsid w:val="003C1E87"/>
    <w:rsid w:val="004B0B74"/>
    <w:rsid w:val="005141E1"/>
    <w:rsid w:val="00523EBF"/>
    <w:rsid w:val="005668DD"/>
    <w:rsid w:val="00666861"/>
    <w:rsid w:val="0074482E"/>
    <w:rsid w:val="0094766C"/>
    <w:rsid w:val="00974E28"/>
    <w:rsid w:val="009D182A"/>
    <w:rsid w:val="00B709CC"/>
    <w:rsid w:val="00CD0ED7"/>
    <w:rsid w:val="00CE44AC"/>
    <w:rsid w:val="00D776D6"/>
    <w:rsid w:val="00E82F52"/>
    <w:rsid w:val="00EC4337"/>
    <w:rsid w:val="00F603F6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1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7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1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0058-4917-45C7-B126-385BE2B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15</cp:revision>
  <dcterms:created xsi:type="dcterms:W3CDTF">2017-09-12T06:09:00Z</dcterms:created>
  <dcterms:modified xsi:type="dcterms:W3CDTF">2017-10-05T04:03:00Z</dcterms:modified>
</cp:coreProperties>
</file>